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93" w:rsidRDefault="000E7D93" w:rsidP="000E7D9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0E7D93" w:rsidRDefault="000E7D93" w:rsidP="000E7D9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РОСТОВСКАЯ ОБЛАСТЬ</w:t>
      </w:r>
    </w:p>
    <w:p w:rsidR="000E7D93" w:rsidRDefault="000E7D93" w:rsidP="000E7D9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КРАСНОСУЛИНСКИЙ РАЙОН</w:t>
      </w:r>
    </w:p>
    <w:p w:rsidR="000E7D93" w:rsidRDefault="000E7D93" w:rsidP="000E7D9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0E7D93" w:rsidRDefault="000E7D93" w:rsidP="000E7D9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«КОМИССАРОВСКОЕ СЕЛЬСКОЕ ПОСЕЛЕНИЕ»</w:t>
      </w:r>
    </w:p>
    <w:p w:rsidR="000E7D93" w:rsidRDefault="000E7D93" w:rsidP="000E7D93">
      <w:pPr>
        <w:pStyle w:val="Standard"/>
        <w:jc w:val="center"/>
      </w:pPr>
      <w:r>
        <w:rPr>
          <w:rFonts w:cs="Times New Roman"/>
          <w:b/>
          <w:color w:val="000000"/>
          <w:sz w:val="28"/>
          <w:szCs w:val="28"/>
        </w:rPr>
        <w:t>АДМИНИСТРАЦИЯ КОМИССАРОВСКОГО СЕЛЬСКОГО ПОСЕЛЕНИЯ</w:t>
      </w:r>
      <w:r>
        <w:rPr>
          <w:rFonts w:eastAsia="Times New Roman" w:cs="Times New Roman"/>
          <w:b/>
          <w:color w:val="000000"/>
          <w:szCs w:val="28"/>
        </w:rPr>
        <w:t xml:space="preserve">                </w:t>
      </w:r>
    </w:p>
    <w:p w:rsidR="000E7D93" w:rsidRDefault="000E7D93" w:rsidP="000E7D93">
      <w:pPr>
        <w:pStyle w:val="Standard"/>
        <w:jc w:val="center"/>
        <w:rPr>
          <w:sz w:val="28"/>
          <w:szCs w:val="28"/>
        </w:rPr>
      </w:pPr>
    </w:p>
    <w:p w:rsidR="000E7D93" w:rsidRDefault="000E7D93" w:rsidP="000E7D93">
      <w:pPr>
        <w:pStyle w:val="Standard"/>
        <w:jc w:val="center"/>
      </w:pPr>
      <w:r>
        <w:rPr>
          <w:rFonts w:eastAsia="Times New Roman" w:cs="Times New Roman"/>
          <w:sz w:val="26"/>
          <w:szCs w:val="26"/>
        </w:rPr>
        <w:t xml:space="preserve">  </w:t>
      </w:r>
      <w:r>
        <w:rPr>
          <w:rFonts w:eastAsia="Times New Roman" w:cs="Times New Roman"/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ПОСТАНОВЛЕНИЕ</w:t>
      </w:r>
    </w:p>
    <w:p w:rsidR="000E7D93" w:rsidRDefault="000E7D93" w:rsidP="000E7D93">
      <w:pPr>
        <w:pStyle w:val="Standard"/>
        <w:tabs>
          <w:tab w:val="left" w:pos="4860"/>
        </w:tabs>
        <w:jc w:val="center"/>
        <w:rPr>
          <w:b/>
          <w:bCs/>
          <w:sz w:val="28"/>
          <w:szCs w:val="28"/>
        </w:rPr>
      </w:pPr>
    </w:p>
    <w:p w:rsidR="000E7D93" w:rsidRDefault="000E7D93" w:rsidP="000E7D93">
      <w:pPr>
        <w:pStyle w:val="Standard"/>
        <w:jc w:val="center"/>
      </w:pPr>
      <w:r>
        <w:rPr>
          <w:rFonts w:eastAsia="Liberation Serif" w:cs="Liberation Serif"/>
          <w:b/>
          <w:bCs/>
          <w:sz w:val="26"/>
          <w:szCs w:val="26"/>
        </w:rPr>
        <w:t>16</w:t>
      </w:r>
      <w:r>
        <w:rPr>
          <w:b/>
          <w:bCs/>
          <w:sz w:val="26"/>
          <w:szCs w:val="26"/>
        </w:rPr>
        <w:t xml:space="preserve"> апреля 2025 года  №47</w:t>
      </w:r>
    </w:p>
    <w:p w:rsidR="000E7D93" w:rsidRDefault="000E7D93" w:rsidP="000E7D93">
      <w:pPr>
        <w:pStyle w:val="Standard"/>
      </w:pPr>
      <w:r>
        <w:rPr>
          <w:b/>
          <w:bCs/>
          <w:sz w:val="26"/>
          <w:szCs w:val="26"/>
        </w:rPr>
        <w:t xml:space="preserve">                        </w:t>
      </w:r>
    </w:p>
    <w:p w:rsidR="000E7D93" w:rsidRDefault="000E7D93" w:rsidP="000E7D93">
      <w:pPr>
        <w:pStyle w:val="Standard"/>
        <w:jc w:val="center"/>
      </w:pP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хутор Лихой</w:t>
      </w:r>
    </w:p>
    <w:p w:rsidR="000E7D93" w:rsidRDefault="000E7D93" w:rsidP="000E7D93">
      <w:pPr>
        <w:pStyle w:val="Standard"/>
        <w:rPr>
          <w:b/>
          <w:bCs/>
          <w:sz w:val="26"/>
          <w:szCs w:val="26"/>
        </w:rPr>
      </w:pPr>
    </w:p>
    <w:p w:rsidR="000E7D93" w:rsidRDefault="000E7D93" w:rsidP="000E7D93">
      <w:pPr>
        <w:pStyle w:val="Standard"/>
        <w:jc w:val="center"/>
      </w:pPr>
      <w:r>
        <w:rPr>
          <w:b/>
          <w:bCs/>
          <w:sz w:val="28"/>
          <w:szCs w:val="28"/>
        </w:rPr>
        <w:t>«Об окончании отопительного периода 2024-2025 годов»</w:t>
      </w:r>
    </w:p>
    <w:p w:rsidR="000E7D93" w:rsidRDefault="000E7D93" w:rsidP="000E7D9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7D93" w:rsidRDefault="000E7D93" w:rsidP="000E7D93">
      <w:pPr>
        <w:pStyle w:val="Standard"/>
        <w:ind w:right="-1"/>
        <w:jc w:val="both"/>
        <w:rPr>
          <w:sz w:val="28"/>
          <w:szCs w:val="28"/>
        </w:rPr>
      </w:pPr>
      <w:bookmarkStart w:id="0" w:name="OLE_LINK1"/>
      <w:bookmarkStart w:id="1" w:name="OLE_LINK9"/>
      <w:bookmarkStart w:id="2" w:name="OLE_LINK10"/>
      <w:bookmarkStart w:id="3" w:name="OLE_LINK2"/>
      <w:bookmarkEnd w:id="0"/>
      <w:bookmarkEnd w:id="1"/>
      <w:bookmarkEnd w:id="2"/>
      <w:bookmarkEnd w:id="3"/>
      <w:r>
        <w:rPr>
          <w:sz w:val="28"/>
          <w:szCs w:val="28"/>
        </w:rPr>
        <w:tab/>
        <w:t>В связи с установлением положительной среднесуточной температуры наружного воздуха, руководствуясь Федеральным законом от 06 октября 2003 №131 — Федерального Закона «Об общих принципах организации местного самоуправления в Российской Федерации, руководствуясь статьёй 37 Устава муниципального образования «</w:t>
      </w:r>
      <w:proofErr w:type="spellStart"/>
      <w:r>
        <w:rPr>
          <w:sz w:val="28"/>
          <w:szCs w:val="28"/>
        </w:rPr>
        <w:t>Комиссаровского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0E7D93" w:rsidRDefault="000E7D93" w:rsidP="000E7D93">
      <w:pPr>
        <w:pStyle w:val="Standard"/>
        <w:ind w:right="-1" w:firstLine="567"/>
        <w:jc w:val="both"/>
        <w:rPr>
          <w:sz w:val="28"/>
          <w:szCs w:val="28"/>
        </w:rPr>
      </w:pPr>
    </w:p>
    <w:p w:rsidR="000E7D93" w:rsidRDefault="000E7D93" w:rsidP="000E7D93">
      <w:pPr>
        <w:pStyle w:val="Standard"/>
        <w:autoSpaceDE w:val="0"/>
        <w:jc w:val="both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ПОСТАНОВЛЯЕТ:</w:t>
      </w:r>
    </w:p>
    <w:p w:rsidR="000E7D93" w:rsidRDefault="000E7D93" w:rsidP="000E7D93">
      <w:pPr>
        <w:pStyle w:val="Standard"/>
        <w:autoSpaceDE w:val="0"/>
        <w:jc w:val="both"/>
        <w:rPr>
          <w:sz w:val="28"/>
          <w:szCs w:val="28"/>
        </w:rPr>
      </w:pPr>
    </w:p>
    <w:p w:rsidR="00C65076" w:rsidRDefault="000E7D93" w:rsidP="00C65076">
      <w:pPr>
        <w:pStyle w:val="Standard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Завершить отопительный период в </w:t>
      </w:r>
      <w:proofErr w:type="spellStart"/>
      <w:r>
        <w:rPr>
          <w:sz w:val="28"/>
          <w:szCs w:val="28"/>
        </w:rPr>
        <w:t>Комиссаровском</w:t>
      </w:r>
      <w:proofErr w:type="spellEnd"/>
      <w:r>
        <w:rPr>
          <w:sz w:val="28"/>
          <w:szCs w:val="28"/>
        </w:rPr>
        <w:t xml:space="preserve"> сельском поселении для </w:t>
      </w:r>
      <w:bookmarkStart w:id="4" w:name="_GoBack"/>
      <w:bookmarkEnd w:id="4"/>
      <w:r>
        <w:rPr>
          <w:sz w:val="28"/>
          <w:szCs w:val="28"/>
        </w:rPr>
        <w:t>объектов со</w:t>
      </w:r>
      <w:r w:rsidR="00105388">
        <w:rPr>
          <w:sz w:val="28"/>
          <w:szCs w:val="28"/>
        </w:rPr>
        <w:t>циальной сферы со дня, следующего за</w:t>
      </w:r>
      <w:r>
        <w:rPr>
          <w:sz w:val="28"/>
          <w:szCs w:val="28"/>
        </w:rPr>
        <w:t xml:space="preserve"> днем окончания пятидневного периода,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</w:t>
      </w:r>
      <w:r w:rsidR="00105388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среднесуточная</w:t>
      </w:r>
      <w:r w:rsidR="00105388">
        <w:rPr>
          <w:sz w:val="28"/>
          <w:szCs w:val="28"/>
        </w:rPr>
        <w:t xml:space="preserve"> температура наружного воздуха</w:t>
      </w:r>
      <w:r>
        <w:rPr>
          <w:sz w:val="28"/>
          <w:szCs w:val="28"/>
        </w:rPr>
        <w:t xml:space="preserve"> выше 10 градусов Цельсия.</w:t>
      </w:r>
    </w:p>
    <w:p w:rsidR="00C65076" w:rsidRDefault="00C65076" w:rsidP="00C65076">
      <w:pPr>
        <w:pStyle w:val="Standard"/>
        <w:autoSpaceDE w:val="0"/>
        <w:ind w:left="567"/>
        <w:jc w:val="both"/>
        <w:rPr>
          <w:sz w:val="28"/>
          <w:szCs w:val="28"/>
        </w:rPr>
      </w:pPr>
    </w:p>
    <w:p w:rsidR="00C65076" w:rsidRDefault="00524D6F" w:rsidP="00C65076">
      <w:pPr>
        <w:pStyle w:val="Standard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Завершить</w:t>
      </w:r>
      <w:r w:rsidR="008A1228" w:rsidRPr="00C65076">
        <w:rPr>
          <w:sz w:val="28"/>
          <w:szCs w:val="28"/>
        </w:rPr>
        <w:t xml:space="preserve"> подачу тепловой энергии абонентов жилого многоквартирного фонда в п. </w:t>
      </w:r>
      <w:proofErr w:type="spellStart"/>
      <w:r w:rsidR="008A1228" w:rsidRPr="00C65076">
        <w:rPr>
          <w:sz w:val="28"/>
          <w:szCs w:val="28"/>
        </w:rPr>
        <w:t>Розет</w:t>
      </w:r>
      <w:proofErr w:type="spellEnd"/>
      <w:r w:rsidR="008A1228" w:rsidRPr="00C65076">
        <w:rPr>
          <w:sz w:val="28"/>
          <w:szCs w:val="28"/>
        </w:rPr>
        <w:t xml:space="preserve"> </w:t>
      </w:r>
      <w:proofErr w:type="spellStart"/>
      <w:r w:rsidR="008A1228" w:rsidRPr="00C65076">
        <w:rPr>
          <w:sz w:val="28"/>
          <w:szCs w:val="28"/>
        </w:rPr>
        <w:t>Комиссаровского</w:t>
      </w:r>
      <w:proofErr w:type="spellEnd"/>
      <w:r w:rsidR="008A1228" w:rsidRPr="00C65076">
        <w:rPr>
          <w:sz w:val="28"/>
          <w:szCs w:val="28"/>
        </w:rPr>
        <w:t xml:space="preserve"> сельского поселения со дня, следующего за днем окончания пятидневного периода, в течени</w:t>
      </w:r>
      <w:proofErr w:type="gramStart"/>
      <w:r w:rsidR="008A1228" w:rsidRPr="00C65076">
        <w:rPr>
          <w:sz w:val="28"/>
          <w:szCs w:val="28"/>
        </w:rPr>
        <w:t>и</w:t>
      </w:r>
      <w:proofErr w:type="gramEnd"/>
      <w:r w:rsidR="008A1228" w:rsidRPr="00C65076">
        <w:rPr>
          <w:sz w:val="28"/>
          <w:szCs w:val="28"/>
        </w:rPr>
        <w:t xml:space="preserve"> которого соответственно среднесуточная темпе</w:t>
      </w:r>
      <w:r w:rsidR="00557F5D">
        <w:rPr>
          <w:sz w:val="28"/>
          <w:szCs w:val="28"/>
        </w:rPr>
        <w:t>ратура наружного воздуха выше 8</w:t>
      </w:r>
      <w:r w:rsidR="008A1228" w:rsidRPr="00C65076">
        <w:rPr>
          <w:sz w:val="28"/>
          <w:szCs w:val="28"/>
        </w:rPr>
        <w:t xml:space="preserve"> градусов Цельсия.</w:t>
      </w:r>
    </w:p>
    <w:p w:rsidR="00C65076" w:rsidRDefault="00C65076" w:rsidP="00C65076">
      <w:pPr>
        <w:pStyle w:val="Standard"/>
        <w:autoSpaceDE w:val="0"/>
        <w:jc w:val="both"/>
        <w:rPr>
          <w:sz w:val="28"/>
          <w:szCs w:val="28"/>
        </w:rPr>
      </w:pPr>
    </w:p>
    <w:p w:rsidR="00C65076" w:rsidRDefault="000E7D93" w:rsidP="00C65076">
      <w:pPr>
        <w:pStyle w:val="Standard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C65076">
        <w:rPr>
          <w:sz w:val="28"/>
          <w:szCs w:val="28"/>
        </w:rPr>
        <w:t xml:space="preserve"> Постановление вступает в силу со дня его официального опубликования на официальном сайте в сети «Интернет».</w:t>
      </w:r>
    </w:p>
    <w:p w:rsidR="00C65076" w:rsidRDefault="00C65076" w:rsidP="00C65076">
      <w:pPr>
        <w:pStyle w:val="Standard"/>
        <w:autoSpaceDE w:val="0"/>
        <w:jc w:val="both"/>
        <w:rPr>
          <w:sz w:val="28"/>
          <w:szCs w:val="28"/>
        </w:rPr>
      </w:pPr>
    </w:p>
    <w:p w:rsidR="000E7D93" w:rsidRPr="00C65076" w:rsidRDefault="000E7D93" w:rsidP="00C65076">
      <w:pPr>
        <w:pStyle w:val="Standard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C65076">
        <w:rPr>
          <w:sz w:val="28"/>
          <w:szCs w:val="28"/>
        </w:rPr>
        <w:t xml:space="preserve"> </w:t>
      </w:r>
      <w:proofErr w:type="gramStart"/>
      <w:r w:rsidRPr="00C65076">
        <w:rPr>
          <w:sz w:val="28"/>
          <w:szCs w:val="28"/>
        </w:rPr>
        <w:t>Контроль за</w:t>
      </w:r>
      <w:proofErr w:type="gramEnd"/>
      <w:r w:rsidRPr="00C65076">
        <w:rPr>
          <w:sz w:val="28"/>
          <w:szCs w:val="28"/>
        </w:rPr>
        <w:t xml:space="preserve"> выполнением настоящего постановления оставляю за специалистом по благоустройству.</w:t>
      </w:r>
    </w:p>
    <w:p w:rsidR="000E7D93" w:rsidRDefault="000E7D93" w:rsidP="000E7D93">
      <w:pPr>
        <w:pStyle w:val="Standard"/>
        <w:autoSpaceDE w:val="0"/>
        <w:jc w:val="both"/>
        <w:rPr>
          <w:sz w:val="28"/>
          <w:szCs w:val="28"/>
        </w:rPr>
      </w:pPr>
    </w:p>
    <w:p w:rsidR="00C65076" w:rsidRDefault="00C65076" w:rsidP="000E7D93">
      <w:pPr>
        <w:pStyle w:val="Standard"/>
        <w:autoSpaceDE w:val="0"/>
        <w:jc w:val="both"/>
        <w:rPr>
          <w:sz w:val="28"/>
          <w:szCs w:val="28"/>
        </w:rPr>
      </w:pPr>
    </w:p>
    <w:p w:rsidR="000E7D93" w:rsidRDefault="000E7D93" w:rsidP="000E7D93">
      <w:pPr>
        <w:pStyle w:val="Standard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Комиссаровского</w:t>
      </w:r>
      <w:proofErr w:type="spellEnd"/>
    </w:p>
    <w:p w:rsidR="006F19EA" w:rsidRDefault="000E7D93" w:rsidP="00C65076">
      <w:pPr>
        <w:pStyle w:val="Standard"/>
        <w:autoSpaceDE w:val="0"/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 Н. Безрукова</w:t>
      </w:r>
    </w:p>
    <w:sectPr w:rsidR="006F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2F19"/>
    <w:multiLevelType w:val="multilevel"/>
    <w:tmpl w:val="29F4FEB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34"/>
    <w:rsid w:val="000E7D93"/>
    <w:rsid w:val="00105388"/>
    <w:rsid w:val="00524D6F"/>
    <w:rsid w:val="00557F5D"/>
    <w:rsid w:val="006F19EA"/>
    <w:rsid w:val="00824E0C"/>
    <w:rsid w:val="008A1228"/>
    <w:rsid w:val="00C65076"/>
    <w:rsid w:val="00DB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7D9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65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7D9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6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cp:lastPrinted>2025-04-16T11:23:00Z</cp:lastPrinted>
  <dcterms:created xsi:type="dcterms:W3CDTF">2025-04-16T06:29:00Z</dcterms:created>
  <dcterms:modified xsi:type="dcterms:W3CDTF">2025-04-16T11:26:00Z</dcterms:modified>
</cp:coreProperties>
</file>